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8" w:rsidRPr="00B9607F" w:rsidRDefault="00A935F8" w:rsidP="00A935F8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9607F">
        <w:rPr>
          <w:rFonts w:ascii="Arial" w:eastAsia="Arial Unicode MS" w:hAnsi="Arial" w:cs="Arial"/>
          <w:b/>
          <w:noProof/>
          <w:sz w:val="20"/>
          <w:szCs w:val="20"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-690245</wp:posOffset>
            </wp:positionV>
            <wp:extent cx="946150" cy="10287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07F">
        <w:rPr>
          <w:rFonts w:ascii="Arial" w:eastAsia="Arial Unicode MS" w:hAnsi="Arial" w:cs="Arial"/>
          <w:b/>
          <w:sz w:val="20"/>
          <w:szCs w:val="20"/>
          <w:u w:val="single"/>
        </w:rPr>
        <w:t>Materia: Construcción de la Ciudadanía.</w:t>
      </w:r>
      <w:r w:rsidR="00500C99" w:rsidRPr="00B9607F">
        <w:rPr>
          <w:rFonts w:ascii="Arial" w:eastAsia="Arial Unicode MS" w:hAnsi="Arial" w:cs="Arial"/>
          <w:b/>
          <w:sz w:val="20"/>
          <w:szCs w:val="20"/>
          <w:u w:val="single"/>
        </w:rPr>
        <w:t xml:space="preserve">         </w:t>
      </w:r>
      <w:r w:rsidR="000E1443" w:rsidRPr="00B9607F">
        <w:rPr>
          <w:rFonts w:ascii="Arial" w:eastAsia="Arial Unicode MS" w:hAnsi="Arial" w:cs="Arial"/>
          <w:b/>
          <w:sz w:val="20"/>
          <w:szCs w:val="20"/>
          <w:u w:val="single"/>
        </w:rPr>
        <w:t xml:space="preserve">          </w:t>
      </w:r>
      <w:r w:rsidR="00500C99" w:rsidRPr="00B9607F">
        <w:rPr>
          <w:rFonts w:ascii="Arial" w:eastAsia="Arial Unicode MS" w:hAnsi="Arial" w:cs="Arial"/>
          <w:b/>
          <w:sz w:val="20"/>
          <w:szCs w:val="20"/>
          <w:u w:val="single"/>
        </w:rPr>
        <w:t xml:space="preserve">     </w:t>
      </w:r>
      <w:r w:rsidR="000E1443" w:rsidRPr="00B9607F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Pr="00B9607F">
        <w:rPr>
          <w:rFonts w:ascii="Arial" w:eastAsia="Arial Unicode MS" w:hAnsi="Arial" w:cs="Arial"/>
          <w:b/>
          <w:sz w:val="20"/>
          <w:szCs w:val="20"/>
          <w:u w:val="single"/>
        </w:rPr>
        <w:t>Programa 1er. Año</w:t>
      </w:r>
      <w:r w:rsidR="00A87A93">
        <w:rPr>
          <w:rFonts w:ascii="Arial" w:eastAsia="Arial Unicode MS" w:hAnsi="Arial" w:cs="Arial"/>
          <w:b/>
          <w:sz w:val="20"/>
          <w:szCs w:val="20"/>
          <w:u w:val="single"/>
        </w:rPr>
        <w:t xml:space="preserve"> “B”</w:t>
      </w:r>
      <w:r w:rsidRPr="00B9607F">
        <w:rPr>
          <w:rFonts w:ascii="Arial" w:eastAsia="Arial Unicode MS" w:hAnsi="Arial" w:cs="Arial"/>
          <w:b/>
          <w:sz w:val="20"/>
          <w:szCs w:val="20"/>
          <w:u w:val="single"/>
        </w:rPr>
        <w:t xml:space="preserve"> E.S.</w:t>
      </w:r>
    </w:p>
    <w:p w:rsidR="00A935F8" w:rsidRPr="00B9607F" w:rsidRDefault="00A935F8" w:rsidP="00A935F8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A935F8" w:rsidRPr="00B9607F" w:rsidRDefault="00A935F8" w:rsidP="00A935F8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9607F">
        <w:rPr>
          <w:rFonts w:ascii="Arial" w:eastAsia="Arial Unicode MS" w:hAnsi="Arial" w:cs="Arial"/>
          <w:b/>
          <w:sz w:val="20"/>
          <w:szCs w:val="20"/>
          <w:u w:val="single"/>
        </w:rPr>
        <w:t>Docente: Verónica V. Pagliaricci.</w:t>
      </w:r>
    </w:p>
    <w:p w:rsidR="00A935F8" w:rsidRPr="00B9607F" w:rsidRDefault="00A935F8" w:rsidP="00A935F8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A935F8" w:rsidRPr="00B9607F" w:rsidRDefault="00A935F8" w:rsidP="00A935F8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9607F">
        <w:rPr>
          <w:rFonts w:ascii="Arial" w:eastAsia="Arial Unicode MS" w:hAnsi="Arial" w:cs="Arial"/>
          <w:b/>
          <w:sz w:val="20"/>
          <w:szCs w:val="20"/>
          <w:u w:val="single"/>
        </w:rPr>
        <w:t>Expectativas de logro.</w:t>
      </w:r>
    </w:p>
    <w:p w:rsidR="00A935F8" w:rsidRPr="00B9607F" w:rsidRDefault="00A935F8" w:rsidP="00A935F8">
      <w:pPr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B9607F">
        <w:rPr>
          <w:rFonts w:ascii="Arial" w:eastAsia="Arial Unicode MS" w:hAnsi="Arial" w:cs="Arial"/>
          <w:b/>
          <w:bCs/>
          <w:sz w:val="20"/>
          <w:szCs w:val="20"/>
          <w:u w:val="single"/>
        </w:rPr>
        <w:t xml:space="preserve">Al finalizar el año se espera que los alumnos: </w:t>
      </w:r>
    </w:p>
    <w:p w:rsidR="00A935F8" w:rsidRPr="00B9607F" w:rsidRDefault="00A935F8" w:rsidP="001B7BAB">
      <w:pPr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A935F8" w:rsidRPr="00B9607F" w:rsidRDefault="00A935F8" w:rsidP="00A935F8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B9607F">
        <w:rPr>
          <w:rFonts w:ascii="Arial" w:eastAsia="Arial Unicode MS" w:hAnsi="Arial" w:cs="Arial"/>
          <w:bCs/>
          <w:sz w:val="18"/>
          <w:szCs w:val="18"/>
        </w:rPr>
        <w:t>Puedan contextualizar toda situación/ problema realizando un análisis crítico de las variables que se ponen en juego, partiendo de sus saberes y prácticas.</w:t>
      </w:r>
    </w:p>
    <w:p w:rsidR="00A935F8" w:rsidRPr="00B9607F" w:rsidRDefault="00A935F8" w:rsidP="00A935F8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B9607F">
        <w:rPr>
          <w:rFonts w:ascii="Arial" w:eastAsia="Arial Unicode MS" w:hAnsi="Arial" w:cs="Arial"/>
          <w:bCs/>
          <w:sz w:val="18"/>
          <w:szCs w:val="18"/>
        </w:rPr>
        <w:t>Organizar la búsqueda y el análisis de información necesaria para el abordaje de los contenidos trabajados.</w:t>
      </w:r>
    </w:p>
    <w:p w:rsidR="00A935F8" w:rsidRPr="00B9607F" w:rsidRDefault="00A935F8" w:rsidP="00A935F8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B9607F">
        <w:rPr>
          <w:rFonts w:ascii="Arial" w:eastAsia="Arial Unicode MS" w:hAnsi="Arial" w:cs="Arial"/>
          <w:bCs/>
          <w:sz w:val="18"/>
          <w:szCs w:val="18"/>
        </w:rPr>
        <w:t>Reconocer su papel y el de otros individuos y colectivos como sujetos activos en la construcción sociocultural a partir de la participación protagónica en un proyecto de ejercicio de ciudadanía.</w:t>
      </w:r>
    </w:p>
    <w:p w:rsidR="00A935F8" w:rsidRPr="00B9607F" w:rsidRDefault="00A935F8" w:rsidP="00A935F8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B9607F">
        <w:rPr>
          <w:rFonts w:ascii="Arial" w:eastAsia="Arial Unicode MS" w:hAnsi="Arial" w:cs="Arial"/>
          <w:bCs/>
          <w:sz w:val="18"/>
          <w:szCs w:val="18"/>
        </w:rPr>
        <w:t>Asumir la condición ciudadana de los sujetos como un poder hacer, que les permita intervenir en el contexto sociocultural que integran.</w:t>
      </w:r>
    </w:p>
    <w:p w:rsidR="000E1443" w:rsidRPr="00B9607F" w:rsidRDefault="00A935F8" w:rsidP="00B9607F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B9607F">
        <w:rPr>
          <w:rFonts w:ascii="Arial" w:eastAsia="Arial Unicode MS" w:hAnsi="Arial" w:cs="Arial"/>
          <w:bCs/>
          <w:sz w:val="18"/>
          <w:szCs w:val="18"/>
        </w:rPr>
        <w:t>Comprender los vínculos que se establecen con otras personas, grupos, organizaciones, instituciones y el Estado, a partir de la comprensión de sí mismo y de los otros como sujetos de derecho.</w:t>
      </w:r>
    </w:p>
    <w:p w:rsidR="00A935F8" w:rsidRPr="00B9607F" w:rsidRDefault="00A935F8" w:rsidP="00A935F8">
      <w:pPr>
        <w:rPr>
          <w:rFonts w:ascii="Arial" w:eastAsia="Arial Unicode MS" w:hAnsi="Arial" w:cs="Arial"/>
          <w:bCs/>
          <w:sz w:val="20"/>
          <w:szCs w:val="20"/>
        </w:rPr>
      </w:pPr>
    </w:p>
    <w:p w:rsidR="00A935F8" w:rsidRPr="00B9607F" w:rsidRDefault="00A935F8" w:rsidP="00A935F8">
      <w:pPr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B9607F">
        <w:rPr>
          <w:rFonts w:ascii="Arial" w:eastAsia="Arial Unicode MS" w:hAnsi="Arial" w:cs="Arial"/>
          <w:b/>
          <w:bCs/>
          <w:sz w:val="20"/>
          <w:szCs w:val="20"/>
          <w:u w:val="single"/>
        </w:rPr>
        <w:t>CONTENIDOS.</w:t>
      </w:r>
      <w:bookmarkStart w:id="0" w:name="_GoBack"/>
      <w:bookmarkEnd w:id="0"/>
    </w:p>
    <w:p w:rsidR="00A935F8" w:rsidRPr="00B9607F" w:rsidRDefault="00A935F8" w:rsidP="00A935F8">
      <w:pPr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A935F8" w:rsidRPr="00B9607F" w:rsidRDefault="00A935F8" w:rsidP="00A935F8">
      <w:pPr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B9607F">
        <w:rPr>
          <w:rFonts w:ascii="Arial" w:eastAsia="Arial Unicode MS" w:hAnsi="Arial" w:cs="Arial"/>
          <w:b/>
          <w:bCs/>
          <w:sz w:val="20"/>
          <w:szCs w:val="20"/>
          <w:u w:val="single"/>
        </w:rPr>
        <w:t>UNIDAD N°1.</w:t>
      </w:r>
    </w:p>
    <w:p w:rsidR="004F3624" w:rsidRPr="00B9607F" w:rsidRDefault="004F3624" w:rsidP="004F3624">
      <w:pPr>
        <w:rPr>
          <w:rFonts w:ascii="Arial" w:hAnsi="Arial" w:cs="Arial"/>
          <w:sz w:val="20"/>
          <w:szCs w:val="20"/>
        </w:rPr>
      </w:pPr>
      <w:r w:rsidRPr="00B9607F">
        <w:rPr>
          <w:rFonts w:ascii="Arial" w:hAnsi="Arial" w:cs="Arial"/>
          <w:sz w:val="20"/>
          <w:szCs w:val="20"/>
        </w:rPr>
        <w:t>-La persona. Vivir en sociedad. Socialización. Escuela. Educación. Respeto.</w:t>
      </w:r>
    </w:p>
    <w:p w:rsidR="004F3624" w:rsidRPr="00B9607F" w:rsidRDefault="00B9607F" w:rsidP="004F3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F3624" w:rsidRPr="00B9607F">
        <w:rPr>
          <w:rFonts w:ascii="Arial" w:hAnsi="Arial" w:cs="Arial"/>
          <w:sz w:val="20"/>
          <w:szCs w:val="20"/>
        </w:rPr>
        <w:t>Concepto de ciudadano y ciudadanía. Dimensiones.</w:t>
      </w:r>
    </w:p>
    <w:p w:rsidR="004F3624" w:rsidRPr="00B9607F" w:rsidRDefault="004F3624" w:rsidP="004F3624">
      <w:pPr>
        <w:rPr>
          <w:rFonts w:ascii="Arial" w:hAnsi="Arial" w:cs="Arial"/>
          <w:sz w:val="20"/>
          <w:szCs w:val="20"/>
        </w:rPr>
      </w:pPr>
      <w:r w:rsidRPr="00B9607F">
        <w:rPr>
          <w:rFonts w:ascii="Arial" w:hAnsi="Arial" w:cs="Arial"/>
          <w:sz w:val="20"/>
          <w:szCs w:val="20"/>
        </w:rPr>
        <w:t>-Convivir con la diversidad.</w:t>
      </w:r>
    </w:p>
    <w:p w:rsidR="004F3624" w:rsidRPr="00B9607F" w:rsidRDefault="004F3624" w:rsidP="004F3624">
      <w:pPr>
        <w:rPr>
          <w:rFonts w:ascii="Arial" w:hAnsi="Arial" w:cs="Arial"/>
          <w:sz w:val="20"/>
          <w:szCs w:val="20"/>
        </w:rPr>
      </w:pPr>
      <w:r w:rsidRPr="00B9607F">
        <w:rPr>
          <w:rFonts w:ascii="Arial" w:hAnsi="Arial" w:cs="Arial"/>
          <w:sz w:val="20"/>
          <w:szCs w:val="20"/>
        </w:rPr>
        <w:t>-La dignidad de todas las personas.</w:t>
      </w:r>
    </w:p>
    <w:p w:rsidR="004F3624" w:rsidRPr="00B9607F" w:rsidRDefault="004F3624" w:rsidP="004F3624">
      <w:pPr>
        <w:rPr>
          <w:rFonts w:ascii="Arial" w:hAnsi="Arial" w:cs="Arial"/>
          <w:sz w:val="20"/>
          <w:szCs w:val="20"/>
        </w:rPr>
      </w:pPr>
      <w:r w:rsidRPr="00B9607F">
        <w:rPr>
          <w:rFonts w:ascii="Arial" w:hAnsi="Arial" w:cs="Arial"/>
          <w:sz w:val="20"/>
          <w:szCs w:val="20"/>
        </w:rPr>
        <w:t>-Libertad.</w:t>
      </w:r>
    </w:p>
    <w:p w:rsidR="004F3624" w:rsidRPr="00B9607F" w:rsidRDefault="004F3624" w:rsidP="004F3624">
      <w:pPr>
        <w:rPr>
          <w:rFonts w:ascii="Arial" w:hAnsi="Arial" w:cs="Arial"/>
          <w:sz w:val="20"/>
          <w:szCs w:val="20"/>
        </w:rPr>
      </w:pPr>
      <w:r w:rsidRPr="00B9607F">
        <w:rPr>
          <w:rFonts w:ascii="Arial" w:hAnsi="Arial" w:cs="Arial"/>
          <w:sz w:val="20"/>
          <w:szCs w:val="20"/>
        </w:rPr>
        <w:t>-Libertad y responsabilidad.</w:t>
      </w:r>
    </w:p>
    <w:p w:rsidR="00500C99" w:rsidRPr="00B9607F" w:rsidRDefault="00500C99" w:rsidP="00A935F8">
      <w:pPr>
        <w:rPr>
          <w:rFonts w:ascii="Arial" w:eastAsia="Arial Unicode MS" w:hAnsi="Arial" w:cs="Arial"/>
          <w:bCs/>
          <w:sz w:val="20"/>
          <w:szCs w:val="20"/>
        </w:rPr>
      </w:pPr>
    </w:p>
    <w:p w:rsidR="00A935F8" w:rsidRPr="00B9607F" w:rsidRDefault="00A935F8" w:rsidP="00A935F8">
      <w:pPr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B9607F">
        <w:rPr>
          <w:rFonts w:ascii="Arial" w:eastAsia="Arial Unicode MS" w:hAnsi="Arial" w:cs="Arial"/>
          <w:b/>
          <w:bCs/>
          <w:sz w:val="20"/>
          <w:szCs w:val="20"/>
          <w:u w:val="single"/>
        </w:rPr>
        <w:t>UNIDAD N°2.</w:t>
      </w:r>
    </w:p>
    <w:p w:rsidR="00CA2BEE" w:rsidRPr="00B9607F" w:rsidRDefault="00CA2BEE" w:rsidP="00CA2BEE">
      <w:pPr>
        <w:rPr>
          <w:rFonts w:ascii="Arial" w:hAnsi="Arial" w:cs="Arial"/>
          <w:bCs/>
          <w:sz w:val="20"/>
          <w:szCs w:val="20"/>
        </w:rPr>
      </w:pPr>
      <w:r w:rsidRPr="00B9607F">
        <w:rPr>
          <w:rFonts w:ascii="Arial" w:hAnsi="Arial" w:cs="Arial"/>
          <w:bCs/>
          <w:sz w:val="20"/>
          <w:szCs w:val="20"/>
        </w:rPr>
        <w:t>-Los derechos y las obligaciones.</w:t>
      </w:r>
    </w:p>
    <w:p w:rsidR="00CA2BEE" w:rsidRPr="00B9607F" w:rsidRDefault="00CA2BEE" w:rsidP="00CA2BEE">
      <w:pPr>
        <w:rPr>
          <w:rFonts w:ascii="Arial" w:hAnsi="Arial" w:cs="Arial"/>
          <w:bCs/>
          <w:sz w:val="20"/>
          <w:szCs w:val="20"/>
        </w:rPr>
      </w:pPr>
      <w:r w:rsidRPr="00B9607F">
        <w:rPr>
          <w:rFonts w:ascii="Arial" w:hAnsi="Arial" w:cs="Arial"/>
          <w:bCs/>
          <w:sz w:val="20"/>
          <w:szCs w:val="20"/>
        </w:rPr>
        <w:t>-Derechos Humanos: historia. Características. Clasificación.</w:t>
      </w:r>
    </w:p>
    <w:p w:rsidR="00CA2BEE" w:rsidRPr="00B9607F" w:rsidRDefault="00CA2BEE" w:rsidP="00CA2BEE">
      <w:pPr>
        <w:rPr>
          <w:rFonts w:ascii="Arial" w:hAnsi="Arial" w:cs="Arial"/>
          <w:bCs/>
          <w:sz w:val="20"/>
          <w:szCs w:val="20"/>
        </w:rPr>
      </w:pPr>
      <w:r w:rsidRPr="00B9607F">
        <w:rPr>
          <w:rFonts w:ascii="Arial" w:hAnsi="Arial" w:cs="Arial"/>
          <w:bCs/>
          <w:sz w:val="20"/>
          <w:szCs w:val="20"/>
        </w:rPr>
        <w:t>-Normas. Leyes.</w:t>
      </w:r>
    </w:p>
    <w:p w:rsidR="00CA2BEE" w:rsidRPr="00B9607F" w:rsidRDefault="00CA2BEE" w:rsidP="00CA2BEE">
      <w:pPr>
        <w:rPr>
          <w:rFonts w:ascii="Arial" w:hAnsi="Arial" w:cs="Arial"/>
          <w:bCs/>
          <w:sz w:val="20"/>
          <w:szCs w:val="20"/>
        </w:rPr>
      </w:pPr>
      <w:r w:rsidRPr="00B9607F">
        <w:rPr>
          <w:rFonts w:ascii="Arial" w:hAnsi="Arial" w:cs="Arial"/>
          <w:bCs/>
          <w:sz w:val="20"/>
          <w:szCs w:val="20"/>
        </w:rPr>
        <w:t>-Espacio público.</w:t>
      </w:r>
    </w:p>
    <w:p w:rsidR="00CA2BEE" w:rsidRPr="00B9607F" w:rsidRDefault="00CA2BEE" w:rsidP="00CA2BEE">
      <w:pPr>
        <w:rPr>
          <w:rFonts w:ascii="Arial" w:hAnsi="Arial" w:cs="Arial"/>
          <w:bCs/>
          <w:sz w:val="20"/>
          <w:szCs w:val="20"/>
        </w:rPr>
      </w:pPr>
      <w:r w:rsidRPr="00B9607F">
        <w:rPr>
          <w:rFonts w:ascii="Arial" w:hAnsi="Arial" w:cs="Arial"/>
          <w:bCs/>
          <w:sz w:val="20"/>
          <w:szCs w:val="20"/>
        </w:rPr>
        <w:t>- La justicia. El valor de la Constitución.</w:t>
      </w:r>
    </w:p>
    <w:p w:rsidR="00CA2BEE" w:rsidRPr="00B9607F" w:rsidRDefault="00CA2BEE" w:rsidP="00CA2BEE">
      <w:pPr>
        <w:rPr>
          <w:rFonts w:ascii="Arial" w:hAnsi="Arial" w:cs="Arial"/>
          <w:bCs/>
          <w:sz w:val="20"/>
          <w:szCs w:val="20"/>
        </w:rPr>
      </w:pPr>
      <w:r w:rsidRPr="00B9607F">
        <w:rPr>
          <w:rFonts w:ascii="Arial" w:hAnsi="Arial" w:cs="Arial"/>
          <w:bCs/>
          <w:sz w:val="20"/>
          <w:szCs w:val="20"/>
        </w:rPr>
        <w:t>-Papel de la mujer.</w:t>
      </w:r>
    </w:p>
    <w:p w:rsidR="00CA2BEE" w:rsidRPr="00B9607F" w:rsidRDefault="00CA2BEE" w:rsidP="00CA2BEE">
      <w:pPr>
        <w:rPr>
          <w:rFonts w:ascii="Arial" w:hAnsi="Arial" w:cs="Arial"/>
          <w:bCs/>
          <w:sz w:val="20"/>
          <w:szCs w:val="20"/>
        </w:rPr>
      </w:pPr>
      <w:r w:rsidRPr="00B9607F">
        <w:rPr>
          <w:rFonts w:ascii="Arial" w:hAnsi="Arial" w:cs="Arial"/>
          <w:bCs/>
          <w:sz w:val="20"/>
          <w:szCs w:val="20"/>
        </w:rPr>
        <w:t>-Los derechos del niño/ a y adolescentes.</w:t>
      </w:r>
    </w:p>
    <w:p w:rsidR="00CA2BEE" w:rsidRPr="00B9607F" w:rsidRDefault="00CA2BEE" w:rsidP="00CA2BEE">
      <w:pPr>
        <w:rPr>
          <w:rFonts w:ascii="Arial" w:hAnsi="Arial" w:cs="Arial"/>
          <w:bCs/>
          <w:sz w:val="20"/>
          <w:szCs w:val="20"/>
        </w:rPr>
      </w:pPr>
      <w:r w:rsidRPr="00B9607F">
        <w:rPr>
          <w:rFonts w:ascii="Arial" w:hAnsi="Arial" w:cs="Arial"/>
          <w:bCs/>
          <w:sz w:val="20"/>
          <w:szCs w:val="20"/>
        </w:rPr>
        <w:t>- ONG. Concepto- Importancia.</w:t>
      </w:r>
    </w:p>
    <w:p w:rsidR="00955A55" w:rsidRPr="00B9607F" w:rsidRDefault="00955A55" w:rsidP="00A935F8">
      <w:pPr>
        <w:rPr>
          <w:rFonts w:ascii="Arial" w:eastAsia="Arial Unicode MS" w:hAnsi="Arial" w:cs="Arial"/>
          <w:bCs/>
          <w:sz w:val="20"/>
          <w:szCs w:val="20"/>
        </w:rPr>
      </w:pPr>
    </w:p>
    <w:p w:rsidR="000E1443" w:rsidRPr="00B9607F" w:rsidRDefault="00A935F8" w:rsidP="00A935F8">
      <w:pPr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B9607F">
        <w:rPr>
          <w:rFonts w:ascii="Arial" w:eastAsia="Arial Unicode MS" w:hAnsi="Arial" w:cs="Arial"/>
          <w:b/>
          <w:bCs/>
          <w:sz w:val="20"/>
          <w:szCs w:val="20"/>
          <w:u w:val="single"/>
        </w:rPr>
        <w:t>UNIDAD N°3.</w:t>
      </w:r>
    </w:p>
    <w:p w:rsidR="00CA2BEE" w:rsidRPr="00B9607F" w:rsidRDefault="00CA2BEE" w:rsidP="00CA2BEE">
      <w:pPr>
        <w:rPr>
          <w:rFonts w:ascii="Arial" w:hAnsi="Arial" w:cs="Arial"/>
          <w:sz w:val="20"/>
          <w:szCs w:val="20"/>
        </w:rPr>
      </w:pPr>
      <w:r w:rsidRPr="00B9607F">
        <w:rPr>
          <w:rFonts w:ascii="Arial" w:hAnsi="Arial" w:cs="Arial"/>
          <w:sz w:val="20"/>
          <w:szCs w:val="20"/>
        </w:rPr>
        <w:t>-Estado. Nación. Cultura. Mundo intercultural. Cultura dominante.</w:t>
      </w:r>
    </w:p>
    <w:p w:rsidR="00CA2BEE" w:rsidRPr="00B9607F" w:rsidRDefault="00B9607F" w:rsidP="00CA2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A2BEE" w:rsidRPr="00B9607F">
        <w:rPr>
          <w:rFonts w:ascii="Arial" w:hAnsi="Arial" w:cs="Arial"/>
          <w:sz w:val="20"/>
          <w:szCs w:val="20"/>
        </w:rPr>
        <w:t xml:space="preserve">Discriminación. Pueblos originarios. Migraciones. </w:t>
      </w:r>
    </w:p>
    <w:p w:rsidR="00CA2BEE" w:rsidRPr="00B9607F" w:rsidRDefault="00B9607F" w:rsidP="00CA2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A2BEE" w:rsidRPr="00B9607F">
        <w:rPr>
          <w:rFonts w:ascii="Arial" w:hAnsi="Arial" w:cs="Arial"/>
          <w:sz w:val="20"/>
          <w:szCs w:val="20"/>
        </w:rPr>
        <w:t>La organización de la sociedad. Poderes del Estado.</w:t>
      </w:r>
    </w:p>
    <w:p w:rsidR="00CA2BEE" w:rsidRPr="00B9607F" w:rsidRDefault="00CA2BEE" w:rsidP="00CA2BEE">
      <w:pPr>
        <w:rPr>
          <w:rFonts w:ascii="Arial" w:hAnsi="Arial" w:cs="Arial"/>
          <w:sz w:val="20"/>
          <w:szCs w:val="20"/>
        </w:rPr>
      </w:pPr>
      <w:r w:rsidRPr="00B9607F">
        <w:rPr>
          <w:rFonts w:ascii="Arial" w:hAnsi="Arial" w:cs="Arial"/>
          <w:sz w:val="20"/>
          <w:szCs w:val="20"/>
        </w:rPr>
        <w:t xml:space="preserve">-La democracia. Democracia representativa. Poderes. </w:t>
      </w:r>
    </w:p>
    <w:p w:rsidR="00CA2BEE" w:rsidRPr="00B9607F" w:rsidRDefault="00CA2BEE" w:rsidP="00CA2BEE">
      <w:pPr>
        <w:rPr>
          <w:rFonts w:ascii="Arial" w:hAnsi="Arial" w:cs="Arial"/>
          <w:sz w:val="20"/>
          <w:szCs w:val="20"/>
        </w:rPr>
      </w:pPr>
      <w:r w:rsidRPr="00B9607F">
        <w:rPr>
          <w:rFonts w:ascii="Arial" w:hAnsi="Arial" w:cs="Arial"/>
          <w:sz w:val="20"/>
          <w:szCs w:val="20"/>
        </w:rPr>
        <w:t>-Derecho al voto.</w:t>
      </w:r>
    </w:p>
    <w:p w:rsidR="00CA2BEE" w:rsidRPr="00B9607F" w:rsidRDefault="00B9607F" w:rsidP="00CA2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A2BEE" w:rsidRPr="00B9607F">
        <w:rPr>
          <w:rFonts w:ascii="Arial" w:hAnsi="Arial" w:cs="Arial"/>
          <w:sz w:val="20"/>
          <w:szCs w:val="20"/>
        </w:rPr>
        <w:t>Organizaciones sociales. O.N.G.</w:t>
      </w:r>
    </w:p>
    <w:p w:rsidR="00CA2BEE" w:rsidRPr="00B9607F" w:rsidRDefault="00B9607F" w:rsidP="00CA2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A2BEE" w:rsidRPr="00B9607F">
        <w:rPr>
          <w:rFonts w:ascii="Arial" w:hAnsi="Arial" w:cs="Arial"/>
          <w:sz w:val="20"/>
          <w:szCs w:val="20"/>
        </w:rPr>
        <w:t>Autoritarismo y dictadura.</w:t>
      </w:r>
    </w:p>
    <w:p w:rsidR="00CA2BEE" w:rsidRPr="00B9607F" w:rsidRDefault="00CA2BEE" w:rsidP="00CA2BEE">
      <w:pPr>
        <w:rPr>
          <w:rFonts w:ascii="Arial" w:hAnsi="Arial" w:cs="Arial"/>
          <w:sz w:val="20"/>
          <w:szCs w:val="20"/>
        </w:rPr>
      </w:pPr>
      <w:r w:rsidRPr="00B9607F">
        <w:rPr>
          <w:rFonts w:ascii="Arial" w:hAnsi="Arial" w:cs="Arial"/>
          <w:sz w:val="20"/>
          <w:szCs w:val="20"/>
        </w:rPr>
        <w:t>-Estado de derecho.</w:t>
      </w:r>
    </w:p>
    <w:p w:rsidR="00A935F8" w:rsidRPr="00B9607F" w:rsidRDefault="00A935F8" w:rsidP="00A935F8">
      <w:pPr>
        <w:rPr>
          <w:rFonts w:ascii="Arial" w:eastAsia="Arial Unicode MS" w:hAnsi="Arial" w:cs="Arial"/>
          <w:bCs/>
          <w:sz w:val="20"/>
          <w:szCs w:val="20"/>
        </w:rPr>
      </w:pPr>
    </w:p>
    <w:p w:rsidR="00A935F8" w:rsidRPr="00B9607F" w:rsidRDefault="00A935F8" w:rsidP="00A935F8">
      <w:pPr>
        <w:rPr>
          <w:rFonts w:ascii="Arial" w:eastAsia="Arial Unicode MS" w:hAnsi="Arial" w:cs="Arial"/>
          <w:sz w:val="20"/>
          <w:szCs w:val="20"/>
          <w:lang w:val="es-MX"/>
        </w:rPr>
      </w:pPr>
      <w:r w:rsidRPr="00B9607F">
        <w:rPr>
          <w:rFonts w:ascii="Arial" w:eastAsia="Arial Unicode MS" w:hAnsi="Arial" w:cs="Arial"/>
          <w:b/>
          <w:sz w:val="20"/>
          <w:szCs w:val="20"/>
          <w:u w:val="single"/>
          <w:lang w:val="es-MX"/>
        </w:rPr>
        <w:t>Criterios de evaluación</w:t>
      </w:r>
      <w:r w:rsidRPr="00B9607F">
        <w:rPr>
          <w:rFonts w:ascii="Arial" w:eastAsia="Arial Unicode MS" w:hAnsi="Arial" w:cs="Arial"/>
          <w:sz w:val="20"/>
          <w:szCs w:val="20"/>
          <w:lang w:val="es-MX"/>
        </w:rPr>
        <w:t>:</w:t>
      </w:r>
    </w:p>
    <w:p w:rsidR="001B7BAB" w:rsidRPr="00B9607F" w:rsidRDefault="001B7BAB" w:rsidP="00A935F8">
      <w:pPr>
        <w:rPr>
          <w:rFonts w:ascii="Arial" w:eastAsia="Arial Unicode MS" w:hAnsi="Arial" w:cs="Arial"/>
          <w:sz w:val="20"/>
          <w:szCs w:val="20"/>
          <w:lang w:val="es-MX"/>
        </w:rPr>
      </w:pPr>
    </w:p>
    <w:p w:rsidR="00A935F8" w:rsidRPr="00B9607F" w:rsidRDefault="00A935F8" w:rsidP="00A935F8">
      <w:pPr>
        <w:rPr>
          <w:rFonts w:ascii="Arial" w:eastAsia="Arial Unicode MS" w:hAnsi="Arial" w:cs="Arial"/>
          <w:sz w:val="20"/>
          <w:szCs w:val="20"/>
          <w:lang w:val="es-MX"/>
        </w:rPr>
      </w:pPr>
      <w:r w:rsidRPr="00B9607F">
        <w:rPr>
          <w:rFonts w:ascii="Arial" w:eastAsia="Arial Unicode MS" w:hAnsi="Arial" w:cs="Arial"/>
          <w:sz w:val="20"/>
          <w:szCs w:val="20"/>
          <w:lang w:val="es-MX"/>
        </w:rPr>
        <w:t>La evaluación de esta materia será continua y</w:t>
      </w:r>
      <w:r w:rsidR="001B7BAB" w:rsidRPr="00B9607F">
        <w:rPr>
          <w:rFonts w:ascii="Arial" w:eastAsia="Arial Unicode MS" w:hAnsi="Arial" w:cs="Arial"/>
          <w:sz w:val="20"/>
          <w:szCs w:val="20"/>
          <w:lang w:val="es-MX"/>
        </w:rPr>
        <w:t xml:space="preserve"> resultará </w:t>
      </w:r>
      <w:r w:rsidRPr="00B9607F">
        <w:rPr>
          <w:rFonts w:ascii="Arial" w:eastAsia="Arial Unicode MS" w:hAnsi="Arial" w:cs="Arial"/>
          <w:sz w:val="20"/>
          <w:szCs w:val="20"/>
          <w:lang w:val="es-MX"/>
        </w:rPr>
        <w:t xml:space="preserve"> no sólo de la observación directa de lo trabajado en la cla</w:t>
      </w:r>
      <w:r w:rsidR="001B7BAB" w:rsidRPr="00B9607F">
        <w:rPr>
          <w:rFonts w:ascii="Arial" w:eastAsia="Arial Unicode MS" w:hAnsi="Arial" w:cs="Arial"/>
          <w:sz w:val="20"/>
          <w:szCs w:val="20"/>
          <w:lang w:val="es-MX"/>
        </w:rPr>
        <w:t>se sino también de actividades,</w:t>
      </w:r>
      <w:r w:rsidRPr="00B9607F">
        <w:rPr>
          <w:rFonts w:ascii="Arial" w:eastAsia="Arial Unicode MS" w:hAnsi="Arial" w:cs="Arial"/>
          <w:sz w:val="20"/>
          <w:szCs w:val="20"/>
          <w:lang w:val="es-MX"/>
        </w:rPr>
        <w:t xml:space="preserve"> eje</w:t>
      </w:r>
      <w:r w:rsidR="001B7BAB" w:rsidRPr="00B9607F">
        <w:rPr>
          <w:rFonts w:ascii="Arial" w:eastAsia="Arial Unicode MS" w:hAnsi="Arial" w:cs="Arial"/>
          <w:sz w:val="20"/>
          <w:szCs w:val="20"/>
          <w:lang w:val="es-MX"/>
        </w:rPr>
        <w:t>rcitaciones y</w:t>
      </w:r>
      <w:r w:rsidRPr="00B9607F">
        <w:rPr>
          <w:rFonts w:ascii="Arial" w:eastAsia="Arial Unicode MS" w:hAnsi="Arial" w:cs="Arial"/>
          <w:sz w:val="20"/>
          <w:szCs w:val="20"/>
          <w:lang w:val="es-MX"/>
        </w:rPr>
        <w:t xml:space="preserve"> pruebas que tendrán como objetivo la puesta en práctica de lo debatido y aprendido en clase. </w:t>
      </w:r>
    </w:p>
    <w:p w:rsidR="001B7BAB" w:rsidRPr="00B9607F" w:rsidRDefault="00A935F8" w:rsidP="00A935F8">
      <w:pPr>
        <w:rPr>
          <w:rFonts w:ascii="Arial" w:eastAsia="Arial Unicode MS" w:hAnsi="Arial" w:cs="Arial"/>
          <w:sz w:val="20"/>
          <w:szCs w:val="20"/>
          <w:lang w:val="es-MX"/>
        </w:rPr>
      </w:pPr>
      <w:r w:rsidRPr="00B9607F">
        <w:rPr>
          <w:rFonts w:ascii="Arial" w:eastAsia="Arial Unicode MS" w:hAnsi="Arial" w:cs="Arial"/>
          <w:sz w:val="20"/>
          <w:szCs w:val="20"/>
          <w:lang w:val="es-MX"/>
        </w:rPr>
        <w:t>La evaluación ponderará el proceso de enseñanza y aprendizaje llevado</w:t>
      </w:r>
      <w:r w:rsidR="001B7BAB" w:rsidRPr="00B9607F">
        <w:rPr>
          <w:rFonts w:ascii="Arial" w:eastAsia="Arial Unicode MS" w:hAnsi="Arial" w:cs="Arial"/>
          <w:sz w:val="20"/>
          <w:szCs w:val="20"/>
          <w:lang w:val="es-MX"/>
        </w:rPr>
        <w:t xml:space="preserve"> a cabo, </w:t>
      </w:r>
      <w:r w:rsidRPr="00B9607F">
        <w:rPr>
          <w:rFonts w:ascii="Arial" w:eastAsia="Arial Unicode MS" w:hAnsi="Arial" w:cs="Arial"/>
          <w:sz w:val="20"/>
          <w:szCs w:val="20"/>
          <w:lang w:val="es-MX"/>
        </w:rPr>
        <w:t>la participación de cada alumno, el compromiso y la búsqueda de consensos; tendrá en cuenta el aporte ind</w:t>
      </w:r>
      <w:r w:rsidR="001B7BAB" w:rsidRPr="00B9607F">
        <w:rPr>
          <w:rFonts w:ascii="Arial" w:eastAsia="Arial Unicode MS" w:hAnsi="Arial" w:cs="Arial"/>
          <w:sz w:val="20"/>
          <w:szCs w:val="20"/>
          <w:lang w:val="es-MX"/>
        </w:rPr>
        <w:t>ividual y grupal</w:t>
      </w:r>
      <w:r w:rsidRPr="00B9607F">
        <w:rPr>
          <w:rFonts w:ascii="Arial" w:eastAsia="Arial Unicode MS" w:hAnsi="Arial" w:cs="Arial"/>
          <w:sz w:val="20"/>
          <w:szCs w:val="20"/>
          <w:lang w:val="es-MX"/>
        </w:rPr>
        <w:t>.</w:t>
      </w:r>
      <w:r w:rsidR="00F237F1" w:rsidRPr="00B9607F">
        <w:rPr>
          <w:rFonts w:ascii="Arial" w:eastAsia="Arial Unicode MS" w:hAnsi="Arial" w:cs="Arial"/>
          <w:sz w:val="20"/>
          <w:szCs w:val="20"/>
          <w:lang w:val="es-MX"/>
        </w:rPr>
        <w:t xml:space="preserve"> </w:t>
      </w:r>
    </w:p>
    <w:p w:rsidR="00F237F1" w:rsidRPr="00B9607F" w:rsidRDefault="00F237F1" w:rsidP="00A935F8">
      <w:pPr>
        <w:rPr>
          <w:rFonts w:ascii="Arial" w:eastAsia="Arial Unicode MS" w:hAnsi="Arial" w:cs="Arial"/>
          <w:sz w:val="20"/>
          <w:szCs w:val="20"/>
          <w:lang w:val="es-MX"/>
        </w:rPr>
      </w:pPr>
      <w:r w:rsidRPr="00B9607F">
        <w:rPr>
          <w:rFonts w:ascii="Arial" w:eastAsia="Arial Unicode MS" w:hAnsi="Arial" w:cs="Arial"/>
          <w:sz w:val="20"/>
          <w:szCs w:val="20"/>
          <w:lang w:val="es-MX"/>
        </w:rPr>
        <w:t>Se utilizará la plataforma Ed modo para desarrollar actividades de participación que permita a los alumnos interactuar e intercambiar opiniones y</w:t>
      </w:r>
      <w:r w:rsidR="009A7960" w:rsidRPr="00B9607F">
        <w:rPr>
          <w:rFonts w:ascii="Arial" w:eastAsia="Arial Unicode MS" w:hAnsi="Arial" w:cs="Arial"/>
          <w:sz w:val="20"/>
          <w:szCs w:val="20"/>
          <w:lang w:val="es-MX"/>
        </w:rPr>
        <w:t xml:space="preserve"> puntos de vista a partir de la propuesta del docente.</w:t>
      </w:r>
    </w:p>
    <w:p w:rsidR="000E1443" w:rsidRPr="00B9607F" w:rsidRDefault="000E1443" w:rsidP="00A935F8">
      <w:pPr>
        <w:rPr>
          <w:rFonts w:ascii="Arial" w:eastAsia="Arial Unicode MS" w:hAnsi="Arial" w:cs="Arial"/>
          <w:sz w:val="20"/>
          <w:szCs w:val="20"/>
          <w:lang w:val="es-MX"/>
        </w:rPr>
      </w:pPr>
    </w:p>
    <w:p w:rsidR="000E1443" w:rsidRPr="00B9607F" w:rsidRDefault="000E1443" w:rsidP="00A935F8">
      <w:pPr>
        <w:rPr>
          <w:rFonts w:ascii="Arial" w:eastAsia="Arial Unicode MS" w:hAnsi="Arial" w:cs="Arial"/>
          <w:sz w:val="20"/>
          <w:szCs w:val="20"/>
          <w:lang w:val="es-MX"/>
        </w:rPr>
      </w:pPr>
    </w:p>
    <w:p w:rsidR="001B7BAB" w:rsidRPr="00B9607F" w:rsidRDefault="00A935F8" w:rsidP="001B7BAB">
      <w:pPr>
        <w:rPr>
          <w:rFonts w:ascii="Arial" w:eastAsia="Arial Unicode MS" w:hAnsi="Arial" w:cs="Arial"/>
          <w:sz w:val="20"/>
          <w:szCs w:val="20"/>
          <w:lang w:val="es-MX"/>
        </w:rPr>
      </w:pPr>
      <w:r w:rsidRPr="00B9607F">
        <w:rPr>
          <w:rFonts w:ascii="Arial" w:eastAsia="Arial Unicode MS" w:hAnsi="Arial" w:cs="Arial"/>
          <w:sz w:val="20"/>
          <w:szCs w:val="20"/>
          <w:lang w:val="es-MX"/>
        </w:rPr>
        <w:t xml:space="preserve"> </w:t>
      </w:r>
    </w:p>
    <w:p w:rsidR="00A935F8" w:rsidRPr="00B9607F" w:rsidRDefault="00A935F8" w:rsidP="001B7BAB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9607F">
        <w:rPr>
          <w:rFonts w:ascii="Arial" w:eastAsia="Arial Unicode MS" w:hAnsi="Arial" w:cs="Arial"/>
          <w:b/>
          <w:sz w:val="20"/>
          <w:szCs w:val="20"/>
          <w:u w:val="single"/>
        </w:rPr>
        <w:t>Bibliografía.</w:t>
      </w:r>
    </w:p>
    <w:p w:rsidR="00955A55" w:rsidRPr="00B9607F" w:rsidRDefault="00955A55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20"/>
          <w:szCs w:val="20"/>
        </w:rPr>
      </w:pPr>
      <w:r w:rsidRPr="00B9607F">
        <w:rPr>
          <w:rFonts w:ascii="Arial" w:eastAsia="Arial Unicode MS" w:hAnsi="Arial" w:cs="Arial"/>
          <w:sz w:val="20"/>
          <w:szCs w:val="20"/>
        </w:rPr>
        <w:t>Cuadernillo con bibliografía diversa.</w:t>
      </w:r>
    </w:p>
    <w:p w:rsidR="00A935F8" w:rsidRPr="00B9607F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20"/>
          <w:szCs w:val="20"/>
        </w:rPr>
      </w:pPr>
      <w:r w:rsidRPr="00B9607F">
        <w:rPr>
          <w:rFonts w:ascii="Arial" w:eastAsia="Arial Unicode MS" w:hAnsi="Arial" w:cs="Arial"/>
          <w:sz w:val="20"/>
          <w:szCs w:val="20"/>
        </w:rPr>
        <w:t>Libros y autores varios.</w:t>
      </w:r>
    </w:p>
    <w:p w:rsidR="00A935F8" w:rsidRPr="00B9607F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20"/>
          <w:szCs w:val="20"/>
        </w:rPr>
      </w:pPr>
      <w:r w:rsidRPr="00B9607F">
        <w:rPr>
          <w:rFonts w:ascii="Arial" w:eastAsia="Arial Unicode MS" w:hAnsi="Arial" w:cs="Arial"/>
          <w:sz w:val="20"/>
          <w:szCs w:val="20"/>
        </w:rPr>
        <w:t>A.I.C. Colegio San Ladislao.</w:t>
      </w:r>
    </w:p>
    <w:p w:rsidR="00A935F8" w:rsidRPr="00B9607F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20"/>
          <w:szCs w:val="20"/>
        </w:rPr>
      </w:pPr>
      <w:r w:rsidRPr="00B9607F">
        <w:rPr>
          <w:rFonts w:ascii="Arial" w:eastAsia="Arial Unicode MS" w:hAnsi="Arial" w:cs="Arial"/>
          <w:sz w:val="20"/>
          <w:szCs w:val="20"/>
        </w:rPr>
        <w:t>Material variado: diarios y revistas.</w:t>
      </w:r>
    </w:p>
    <w:p w:rsidR="00A935F8" w:rsidRPr="00B9607F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20"/>
          <w:szCs w:val="20"/>
        </w:rPr>
      </w:pPr>
      <w:r w:rsidRPr="00B9607F">
        <w:rPr>
          <w:rFonts w:ascii="Arial" w:eastAsia="Arial Unicode MS" w:hAnsi="Arial" w:cs="Arial"/>
          <w:sz w:val="20"/>
          <w:szCs w:val="20"/>
        </w:rPr>
        <w:t>Videos – documentales.</w:t>
      </w:r>
    </w:p>
    <w:p w:rsidR="00A935F8" w:rsidRPr="00B9607F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20"/>
          <w:szCs w:val="20"/>
        </w:rPr>
      </w:pPr>
      <w:r w:rsidRPr="00B9607F">
        <w:rPr>
          <w:rFonts w:ascii="Arial" w:eastAsia="Arial Unicode MS" w:hAnsi="Arial" w:cs="Arial"/>
          <w:sz w:val="20"/>
          <w:szCs w:val="20"/>
        </w:rPr>
        <w:t>Constitución Nacional.</w:t>
      </w:r>
    </w:p>
    <w:p w:rsidR="00A935F8" w:rsidRPr="00B9607F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b/>
          <w:sz w:val="20"/>
          <w:szCs w:val="20"/>
        </w:rPr>
      </w:pPr>
      <w:r w:rsidRPr="00B9607F">
        <w:rPr>
          <w:rFonts w:ascii="Arial" w:eastAsia="Arial Unicode MS" w:hAnsi="Arial" w:cs="Arial"/>
          <w:sz w:val="20"/>
          <w:szCs w:val="20"/>
        </w:rPr>
        <w:t>Constitución Provincial</w:t>
      </w:r>
      <w:r w:rsidRPr="00B9607F">
        <w:rPr>
          <w:rFonts w:ascii="Arial" w:eastAsia="Arial Unicode MS" w:hAnsi="Arial" w:cs="Arial"/>
          <w:b/>
          <w:sz w:val="20"/>
          <w:szCs w:val="20"/>
        </w:rPr>
        <w:t>.</w:t>
      </w:r>
    </w:p>
    <w:p w:rsidR="00A935F8" w:rsidRPr="00B9607F" w:rsidRDefault="00A935F8" w:rsidP="00A935F8">
      <w:pPr>
        <w:pStyle w:val="Prrafodelista"/>
        <w:ind w:left="1440"/>
        <w:rPr>
          <w:rFonts w:ascii="Arial" w:eastAsia="Arial Unicode MS" w:hAnsi="Arial" w:cs="Arial"/>
          <w:b/>
          <w:sz w:val="20"/>
          <w:szCs w:val="20"/>
        </w:rPr>
      </w:pPr>
    </w:p>
    <w:p w:rsidR="00A935F8" w:rsidRPr="00B9607F" w:rsidRDefault="00A935F8" w:rsidP="00A935F8">
      <w:pPr>
        <w:rPr>
          <w:rFonts w:ascii="Arial" w:eastAsia="Arial Unicode MS" w:hAnsi="Arial" w:cs="Arial"/>
          <w:bCs/>
          <w:sz w:val="20"/>
          <w:szCs w:val="20"/>
          <w:lang w:val="es-MX"/>
        </w:rPr>
      </w:pPr>
    </w:p>
    <w:sectPr w:rsidR="00A935F8" w:rsidRPr="00B9607F" w:rsidSect="00CC19CE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A7" w:rsidRDefault="008A67A7">
      <w:r>
        <w:separator/>
      </w:r>
    </w:p>
  </w:endnote>
  <w:endnote w:type="continuationSeparator" w:id="0">
    <w:p w:rsidR="008A67A7" w:rsidRDefault="008A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987"/>
      <w:docPartObj>
        <w:docPartGallery w:val="Page Numbers (Bottom of Page)"/>
        <w:docPartUnique/>
      </w:docPartObj>
    </w:sdtPr>
    <w:sdtContent>
      <w:p w:rsidR="006A7C2D" w:rsidRDefault="00A06AA3">
        <w:pPr>
          <w:pStyle w:val="Piedepgina"/>
          <w:jc w:val="center"/>
        </w:pPr>
        <w:r>
          <w:fldChar w:fldCharType="begin"/>
        </w:r>
        <w:r w:rsidR="00E944CC">
          <w:instrText xml:space="preserve"> PAGE   \* MERGEFORMAT </w:instrText>
        </w:r>
        <w:r>
          <w:fldChar w:fldCharType="separate"/>
        </w:r>
        <w:r w:rsidR="00F82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C2D" w:rsidRDefault="008A67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A7" w:rsidRDefault="008A67A7">
      <w:r>
        <w:separator/>
      </w:r>
    </w:p>
  </w:footnote>
  <w:footnote w:type="continuationSeparator" w:id="0">
    <w:p w:rsidR="008A67A7" w:rsidRDefault="008A6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EA1"/>
    <w:multiLevelType w:val="hybridMultilevel"/>
    <w:tmpl w:val="CFD0F7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7A3F5D"/>
    <w:multiLevelType w:val="hybridMultilevel"/>
    <w:tmpl w:val="C26C613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F300A"/>
    <w:multiLevelType w:val="hybridMultilevel"/>
    <w:tmpl w:val="20967322"/>
    <w:lvl w:ilvl="0" w:tplc="E9D2B6E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B1FD9"/>
    <w:multiLevelType w:val="hybridMultilevel"/>
    <w:tmpl w:val="243A3AC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5F8"/>
    <w:rsid w:val="000962AF"/>
    <w:rsid w:val="000E1443"/>
    <w:rsid w:val="001B7BAB"/>
    <w:rsid w:val="001F153B"/>
    <w:rsid w:val="004F3624"/>
    <w:rsid w:val="00500C99"/>
    <w:rsid w:val="0066720A"/>
    <w:rsid w:val="00882AC5"/>
    <w:rsid w:val="008A67A7"/>
    <w:rsid w:val="008F225C"/>
    <w:rsid w:val="00955A55"/>
    <w:rsid w:val="009A7960"/>
    <w:rsid w:val="00A06AA3"/>
    <w:rsid w:val="00A87A93"/>
    <w:rsid w:val="00A935F8"/>
    <w:rsid w:val="00B413F3"/>
    <w:rsid w:val="00B664DE"/>
    <w:rsid w:val="00B9607F"/>
    <w:rsid w:val="00C10653"/>
    <w:rsid w:val="00C85DC8"/>
    <w:rsid w:val="00CA2BEE"/>
    <w:rsid w:val="00CB1621"/>
    <w:rsid w:val="00E944CC"/>
    <w:rsid w:val="00F237F1"/>
    <w:rsid w:val="00F8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5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93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5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935F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F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5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93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5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935F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F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2342</Characters>
  <Application>Microsoft Office Word</Application>
  <DocSecurity>0</DocSecurity>
  <Lines>19</Lines>
  <Paragraphs>5</Paragraphs>
  <ScaleCrop>false</ScaleCrop>
  <Company>Hewlett-Packard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Direccion</cp:lastModifiedBy>
  <cp:revision>2</cp:revision>
  <dcterms:created xsi:type="dcterms:W3CDTF">2019-04-29T14:11:00Z</dcterms:created>
  <dcterms:modified xsi:type="dcterms:W3CDTF">2019-04-29T14:11:00Z</dcterms:modified>
</cp:coreProperties>
</file>